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883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REQUERIMENTO </w:t>
      </w:r>
      <w:r w:rsidR="00656D34">
        <w:rPr>
          <w:rFonts w:ascii="Verdana" w:hAnsi="Verdana"/>
          <w:i w:val="0"/>
          <w:sz w:val="24"/>
          <w:szCs w:val="24"/>
        </w:rPr>
        <w:t xml:space="preserve">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F42A75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A21A6C" w:rsidP="000818BE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>Solicito a Prefeitura Municipal,</w:t>
      </w:r>
      <w:r w:rsidR="00F42A75">
        <w:rPr>
          <w:rFonts w:ascii="Verdana" w:hAnsi="Verdana" w:cs="Tahoma"/>
          <w:b/>
          <w:sz w:val="22"/>
          <w:szCs w:val="22"/>
        </w:rPr>
        <w:t xml:space="preserve"> </w:t>
      </w:r>
      <w:r w:rsidR="000818BE">
        <w:rPr>
          <w:rFonts w:ascii="Verdana" w:hAnsi="Verdana" w:cs="Tahoma"/>
          <w:b/>
          <w:sz w:val="22"/>
          <w:szCs w:val="22"/>
        </w:rPr>
        <w:t xml:space="preserve">Informação Sobre Qualquer Processo </w:t>
      </w:r>
      <w:r w:rsidR="009B01F2">
        <w:rPr>
          <w:rFonts w:ascii="Verdana" w:hAnsi="Verdana" w:cs="Tahoma"/>
          <w:b/>
          <w:sz w:val="22"/>
          <w:szCs w:val="22"/>
        </w:rPr>
        <w:t>S</w:t>
      </w:r>
      <w:r w:rsidR="000818BE">
        <w:rPr>
          <w:rFonts w:ascii="Verdana" w:hAnsi="Verdana" w:cs="Tahoma"/>
          <w:b/>
          <w:sz w:val="22"/>
          <w:szCs w:val="22"/>
        </w:rPr>
        <w:t xml:space="preserve">obre o Aterro Sanitário. </w:t>
      </w:r>
    </w:p>
    <w:p w:rsidR="000818BE" w:rsidRPr="000F1407" w:rsidP="000818BE">
      <w:pPr>
        <w:tabs>
          <w:tab w:val="left" w:pos="426"/>
        </w:tabs>
        <w:ind w:left="4536"/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FB062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FB062B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B062B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FB062B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sz w:val="22"/>
          <w:szCs w:val="22"/>
        </w:rPr>
        <w:t>REQUEREMOS,</w:t>
      </w:r>
      <w:r w:rsidRPr="00F70907" w:rsidR="001200C6">
        <w:rPr>
          <w:rFonts w:ascii="Verdana" w:hAnsi="Verdana"/>
          <w:sz w:val="22"/>
          <w:szCs w:val="22"/>
        </w:rPr>
        <w:t xml:space="preserve"> nos termos regimentais, que se encaminhe ofício a Prefeitura Municipal junto a Secretaria competente, </w:t>
      </w:r>
      <w:r>
        <w:rPr>
          <w:rFonts w:ascii="Verdana" w:hAnsi="Verdana"/>
          <w:b/>
          <w:sz w:val="22"/>
          <w:szCs w:val="22"/>
        </w:rPr>
        <w:t>S</w:t>
      </w:r>
      <w:r w:rsidRPr="007D7A6D" w:rsidR="001200C6">
        <w:rPr>
          <w:rFonts w:ascii="Verdana" w:hAnsi="Verdana"/>
          <w:b/>
          <w:sz w:val="22"/>
          <w:szCs w:val="22"/>
        </w:rPr>
        <w:t>olicitando</w:t>
      </w:r>
      <w:r w:rsidR="00F42A75">
        <w:rPr>
          <w:rFonts w:ascii="Verdana" w:hAnsi="Verdana"/>
          <w:b/>
          <w:sz w:val="22"/>
          <w:szCs w:val="22"/>
        </w:rPr>
        <w:t xml:space="preserve"> </w:t>
      </w:r>
      <w:r w:rsidR="000B5883">
        <w:rPr>
          <w:rFonts w:ascii="Verdana" w:hAnsi="Verdana"/>
          <w:b/>
          <w:sz w:val="22"/>
          <w:szCs w:val="22"/>
        </w:rPr>
        <w:t>Informação sobre</w:t>
      </w:r>
      <w:r w:rsidR="000818BE">
        <w:rPr>
          <w:rFonts w:ascii="Verdana" w:hAnsi="Verdana"/>
          <w:b/>
          <w:sz w:val="22"/>
          <w:szCs w:val="22"/>
        </w:rPr>
        <w:t xml:space="preserve"> qualquer processo sobre o assunto Aterro Sanitário.</w:t>
      </w:r>
      <w:r w:rsidR="000B5883">
        <w:rPr>
          <w:rFonts w:ascii="Verdana" w:hAnsi="Verdana"/>
          <w:b/>
          <w:sz w:val="22"/>
          <w:szCs w:val="22"/>
        </w:rPr>
        <w:t xml:space="preserve"> </w:t>
      </w:r>
    </w:p>
    <w:p w:rsidR="0016244C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Justificativa </w:t>
      </w:r>
    </w:p>
    <w:p w:rsidR="0016244C" w:rsidP="0016244C">
      <w:pPr>
        <w:tabs>
          <w:tab w:val="left" w:pos="426"/>
        </w:tabs>
        <w:spacing w:line="360" w:lineRule="auto"/>
        <w:jc w:val="center"/>
        <w:rPr>
          <w:rFonts w:ascii="Verdana" w:hAnsi="Verdana"/>
          <w:b/>
          <w:sz w:val="22"/>
          <w:szCs w:val="22"/>
        </w:rPr>
      </w:pPr>
    </w:p>
    <w:p w:rsidR="00F42A75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FF7346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</w:t>
      </w:r>
      <w:r>
        <w:rPr>
          <w:rFonts w:ascii="Verdana" w:hAnsi="Verdana"/>
          <w:sz w:val="22"/>
          <w:szCs w:val="22"/>
        </w:rPr>
        <w:t>presamos sempre a transparência e fomos escolhidos democraticamente pela população de nossa cidade para ser fiscalizadores.</w:t>
      </w:r>
    </w:p>
    <w:p w:rsidR="00200C14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Requeremos informações </w:t>
      </w:r>
      <w:r>
        <w:rPr>
          <w:rFonts w:ascii="Verdana" w:hAnsi="Verdana"/>
          <w:sz w:val="22"/>
          <w:szCs w:val="22"/>
        </w:rPr>
        <w:t>de todo e qualquer processo referente ao Aterro Sanitário em nosso município , como por exemplo: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325B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Quando começou o processo?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Quem assinou a primeira autorização?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Quais as autorizações já emitidas?</w:t>
      </w:r>
    </w:p>
    <w:p w:rsidR="006325B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325B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6325B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Requeremos ainda para demonstrar total transparência, aos nossos munícipes ,  cópia de qualquer processo relacionado ao Aterro Sanitário. </w:t>
      </w:r>
    </w:p>
    <w:p w:rsidR="00FB062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Considerando que esse assunto é de interesse de toda a cidade ,  e somos cobrados diariamente ,  gostaríamos de saber quais as providencias que a Prefeitura esta tomando sobre o Assunto Aterro Sanitário.  </w:t>
      </w: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114F83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 w:rsidR="0033373D">
        <w:rPr>
          <w:rFonts w:ascii="Verdana" w:hAnsi="Verdana"/>
          <w:sz w:val="22"/>
          <w:szCs w:val="22"/>
        </w:rPr>
        <w:t>,</w:t>
      </w:r>
      <w:r w:rsidR="00114F83">
        <w:rPr>
          <w:rFonts w:ascii="Verdana" w:hAnsi="Verdana"/>
          <w:sz w:val="22"/>
          <w:szCs w:val="22"/>
        </w:rPr>
        <w:t xml:space="preserve"> 26</w:t>
      </w:r>
      <w:r w:rsidR="00200C14">
        <w:rPr>
          <w:rFonts w:ascii="Verdana" w:hAnsi="Verdana"/>
          <w:sz w:val="22"/>
          <w:szCs w:val="22"/>
        </w:rPr>
        <w:t xml:space="preserve"> de fevereiro de 2021</w:t>
      </w:r>
      <w:r w:rsidR="0016244C">
        <w:rPr>
          <w:rFonts w:ascii="Verdana" w:hAnsi="Verdana"/>
          <w:sz w:val="22"/>
          <w:szCs w:val="22"/>
        </w:rPr>
        <w:t>.</w:t>
      </w:r>
      <w:r w:rsidR="0016244C">
        <w:rPr>
          <w:rFonts w:ascii="Verdana" w:hAnsi="Verdana"/>
          <w:b/>
          <w:sz w:val="24"/>
          <w:szCs w:val="24"/>
        </w:rPr>
        <w:t xml:space="preserve"> 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16244C" w:rsidRPr="005D3C9D" w:rsidP="0016244C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Nadivan Ferreira Maia - (Alemão)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Milton da Costa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Helton Aparecido Batista dos Santos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>
              <w:rPr>
                <w:rFonts w:ascii="Verdana" w:hAnsi="Verdana"/>
                <w:b/>
                <w:bCs/>
                <w:sz w:val="22"/>
                <w:szCs w:val="22"/>
              </w:rPr>
              <w:t>Joc</w:t>
            </w: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imário de Jesus Santos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</w:tr>
    </w:tbl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16244C" w:rsidRPr="005D3C9D" w:rsidP="0016244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Tr="00D81944">
        <w:tblPrEx>
          <w:tblW w:w="0" w:type="auto"/>
          <w:tblLook w:val="04A0"/>
        </w:tblPrEx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Celso José Ursulino</w:t>
            </w:r>
          </w:p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5D3C9D">
              <w:rPr>
                <w:rFonts w:ascii="Verdana" w:hAnsi="Verdana"/>
                <w:b/>
                <w:bCs/>
                <w:sz w:val="22"/>
                <w:szCs w:val="22"/>
              </w:rPr>
              <w:t>Vereador</w:t>
            </w:r>
          </w:p>
        </w:tc>
        <w:tc>
          <w:tcPr>
            <w:tcW w:w="4606" w:type="dxa"/>
            <w:shd w:val="clear" w:color="auto" w:fill="auto"/>
          </w:tcPr>
          <w:p w:rsidR="0016244C" w:rsidRPr="005D3C9D" w:rsidP="00D81944">
            <w:pPr>
              <w:tabs>
                <w:tab w:val="left" w:pos="426"/>
              </w:tabs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</w:tc>
      </w:tr>
    </w:tbl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0765986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18BE"/>
    <w:rsid w:val="000875D0"/>
    <w:rsid w:val="00093093"/>
    <w:rsid w:val="00095D98"/>
    <w:rsid w:val="000967B0"/>
    <w:rsid w:val="000A0255"/>
    <w:rsid w:val="000A6BC1"/>
    <w:rsid w:val="000B2021"/>
    <w:rsid w:val="000B567B"/>
    <w:rsid w:val="000B5883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4F83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6244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0C14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440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3C9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25BB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2F63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01F2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1F5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297C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1944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A75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062B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  <w:rsid w:val="00FF73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1D744A-5476-49EC-B8AE-5497D955D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3</cp:revision>
  <cp:lastPrinted>2021-02-26T15:00:00Z</cp:lastPrinted>
  <dcterms:created xsi:type="dcterms:W3CDTF">2021-02-26T14:45:00Z</dcterms:created>
  <dcterms:modified xsi:type="dcterms:W3CDTF">2021-02-26T15:26:00Z</dcterms:modified>
</cp:coreProperties>
</file>